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1720" w14:textId="1F89378B" w:rsidR="000B58F8" w:rsidRDefault="00DD06DE" w:rsidP="000B58F8">
      <w:r w:rsidRPr="00DD06DE">
        <w:rPr>
          <w:b/>
          <w:bCs/>
        </w:rPr>
        <w:t xml:space="preserve">Subject: </w:t>
      </w:r>
      <w:r>
        <w:rPr>
          <w:b/>
          <w:bCs/>
        </w:rPr>
        <w:t>Sales Folder catalogue tool replacement</w:t>
      </w:r>
      <w:r w:rsidRPr="00DD06DE">
        <w:rPr>
          <w:b/>
          <w:bCs/>
        </w:rPr>
        <w:t xml:space="preserve"> in B2B portal</w:t>
      </w:r>
      <w:r w:rsidRPr="00DD06DE">
        <w:rPr>
          <w:b/>
          <w:bCs/>
        </w:rPr>
        <w:br/>
      </w:r>
      <w:r>
        <w:br/>
      </w:r>
      <w:r w:rsidR="00022A6D">
        <w:t xml:space="preserve">Dear </w:t>
      </w:r>
      <w:r w:rsidR="000B58F8">
        <w:t>customer,</w:t>
      </w:r>
      <w:r w:rsidR="00022A6D">
        <w:br/>
      </w:r>
      <w:r w:rsidR="000B58F8">
        <w:br/>
      </w:r>
      <w:r w:rsidR="004815A1">
        <w:t xml:space="preserve">At Electrolux we are always thinking of improving your experience with our services. For this reason, we would like to introduce the Product Catalogue Tool (PCT), an advanced professional tool that will allow you to create catalogues, </w:t>
      </w:r>
      <w:r>
        <w:t>brochures,</w:t>
      </w:r>
      <w:r w:rsidR="004815A1">
        <w:t xml:space="preserve"> and sales quotes automatically.</w:t>
      </w:r>
      <w:r w:rsidR="00044C75">
        <w:t xml:space="preserve"> </w:t>
      </w:r>
      <w:r w:rsidR="00AE0714">
        <w:br/>
      </w:r>
      <w:r w:rsidR="00AE0714">
        <w:br/>
      </w:r>
      <w:r w:rsidR="00044C75">
        <w:t>This tool will be available in the B2B portal from October 3</w:t>
      </w:r>
      <w:r w:rsidR="00044C75" w:rsidRPr="00683AE4">
        <w:rPr>
          <w:vertAlign w:val="superscript"/>
        </w:rPr>
        <w:t>rd</w:t>
      </w:r>
      <w:r w:rsidR="00683AE4">
        <w:t xml:space="preserve"> and </w:t>
      </w:r>
      <w:r w:rsidR="008C5C65">
        <w:t xml:space="preserve">it will </w:t>
      </w:r>
      <w:r w:rsidR="003335E9">
        <w:t xml:space="preserve">soon </w:t>
      </w:r>
      <w:r w:rsidR="008C5C65">
        <w:t xml:space="preserve">replace Sales Folder, </w:t>
      </w:r>
      <w:r w:rsidR="00683AE4">
        <w:t>t</w:t>
      </w:r>
      <w:r w:rsidR="00AA6834">
        <w:t>he</w:t>
      </w:r>
      <w:r w:rsidR="006F4C06">
        <w:t xml:space="preserve"> </w:t>
      </w:r>
      <w:r w:rsidR="00AA6834">
        <w:t xml:space="preserve">tool that you </w:t>
      </w:r>
      <w:r w:rsidR="00BB1CFE">
        <w:t xml:space="preserve">currently </w:t>
      </w:r>
      <w:r w:rsidR="00AA6834">
        <w:t>use</w:t>
      </w:r>
      <w:r w:rsidR="00683AE4">
        <w:t xml:space="preserve"> for this purpose</w:t>
      </w:r>
      <w:r w:rsidR="00474B88">
        <w:t>.</w:t>
      </w:r>
      <w:r w:rsidR="00AE214C">
        <w:t xml:space="preserve"> </w:t>
      </w:r>
      <w:r w:rsidR="003335E9">
        <w:t xml:space="preserve">The </w:t>
      </w:r>
      <w:r w:rsidR="002E5B88">
        <w:t>deactivation of Sales Folder has been scheduled for</w:t>
      </w:r>
      <w:r w:rsidR="00AD0569">
        <w:t xml:space="preserve"> the first half of January 2023</w:t>
      </w:r>
      <w:r w:rsidR="002E5B88">
        <w:t xml:space="preserve">, and both platforms will be available in B2B portal until </w:t>
      </w:r>
      <w:r w:rsidR="00AD0569">
        <w:t>then</w:t>
      </w:r>
      <w:r w:rsidR="00B063D9">
        <w:t xml:space="preserve">. </w:t>
      </w:r>
      <w:r w:rsidR="008859B5" w:rsidRPr="00044C75">
        <w:t xml:space="preserve">During this period, </w:t>
      </w:r>
      <w:r w:rsidR="008859B5">
        <w:t>we encourage you</w:t>
      </w:r>
      <w:r w:rsidR="008859B5" w:rsidRPr="00044C75">
        <w:t xml:space="preserve"> to test the </w:t>
      </w:r>
      <w:r w:rsidR="008859B5">
        <w:t xml:space="preserve">PCT and try its features. </w:t>
      </w:r>
      <w:r w:rsidR="008404BD">
        <w:t xml:space="preserve">Once Sales Folder is deactivated, </w:t>
      </w:r>
      <w:r w:rsidR="00044C75" w:rsidRPr="00044C75">
        <w:t xml:space="preserve">only PCT will remain </w:t>
      </w:r>
      <w:r w:rsidR="008404BD">
        <w:t xml:space="preserve">accessible </w:t>
      </w:r>
      <w:r w:rsidR="00044C75" w:rsidRPr="00044C75">
        <w:t xml:space="preserve">in the B2B Portal. </w:t>
      </w:r>
      <w:r w:rsidR="008859B5">
        <w:br/>
      </w:r>
      <w:r w:rsidR="00094407">
        <w:br/>
        <w:t xml:space="preserve">The first time you log in you will be asked to register in the PCT. </w:t>
      </w:r>
      <w:r w:rsidR="002F693B">
        <w:t>Once you submit your</w:t>
      </w:r>
      <w:r w:rsidR="006B0A07">
        <w:t xml:space="preserve"> information</w:t>
      </w:r>
      <w:r w:rsidR="00094407">
        <w:t xml:space="preserve">, you will receive an email confirming that your account has been activated. </w:t>
      </w:r>
      <w:r w:rsidR="00DE2814">
        <w:t>After this</w:t>
      </w:r>
      <w:r w:rsidR="000A0844">
        <w:t>,</w:t>
      </w:r>
      <w:r w:rsidR="00094407">
        <w:t xml:space="preserve"> you should be able to log into the PCT using the same credentials that you use to access the B2B portal.</w:t>
      </w:r>
      <w:r w:rsidR="00094407">
        <w:br/>
      </w:r>
      <w:r w:rsidR="00094407">
        <w:br/>
        <w:t>If you would like more information</w:t>
      </w:r>
      <w:r>
        <w:t xml:space="preserve"> </w:t>
      </w:r>
      <w:r w:rsidR="00094407">
        <w:t xml:space="preserve">or if you have any </w:t>
      </w:r>
      <w:r>
        <w:t>questions,</w:t>
      </w:r>
      <w:r w:rsidR="00430BC7">
        <w:t xml:space="preserve"> </w:t>
      </w:r>
      <w:r w:rsidR="00094407">
        <w:t xml:space="preserve">we invite you to </w:t>
      </w:r>
      <w:r w:rsidR="006F4C06">
        <w:t xml:space="preserve">check the PCT User Guide </w:t>
      </w:r>
      <w:r w:rsidR="00D32604">
        <w:t xml:space="preserve">(link) or to </w:t>
      </w:r>
      <w:r w:rsidR="00094407">
        <w:t>get in touch with your local Electrolux support contact</w:t>
      </w:r>
      <w:r w:rsidR="00BB1CFE">
        <w:t>.</w:t>
      </w:r>
      <w:r w:rsidR="006F4C06">
        <w:t xml:space="preserve"> </w:t>
      </w:r>
      <w:r w:rsidR="00AA6834">
        <w:br/>
      </w:r>
      <w:r w:rsidR="00AA6834">
        <w:br/>
      </w:r>
      <w:r w:rsidR="000B58F8">
        <w:t>Thank you,</w:t>
      </w:r>
      <w:r>
        <w:br/>
      </w:r>
      <w:r>
        <w:br/>
      </w:r>
      <w:r w:rsidR="000B58F8">
        <w:t>Electrolux Group</w:t>
      </w:r>
    </w:p>
    <w:p w14:paraId="6A7ABB5D" w14:textId="6E249866" w:rsidR="00BD28CB" w:rsidRDefault="00DD06DE">
      <w:r>
        <w:br/>
      </w:r>
      <w:r w:rsidR="000B58F8">
        <w:br/>
      </w:r>
      <w:r w:rsidR="000B58F8">
        <w:br/>
      </w:r>
      <w:r w:rsidR="000B58F8">
        <w:br/>
      </w:r>
      <w:r w:rsidR="00E23CE6">
        <w:br/>
      </w:r>
      <w:r w:rsidR="00E23CE6">
        <w:br/>
      </w:r>
      <w:r w:rsidR="00E23CE6">
        <w:br/>
      </w:r>
      <w:r w:rsidR="00022A6D">
        <w:br/>
      </w:r>
    </w:p>
    <w:sectPr w:rsidR="00BD28C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5AFD" w14:textId="77777777" w:rsidR="003F0C49" w:rsidRDefault="003F0C49" w:rsidP="00E23CE6">
      <w:pPr>
        <w:spacing w:after="0" w:line="240" w:lineRule="auto"/>
      </w:pPr>
      <w:r>
        <w:separator/>
      </w:r>
    </w:p>
  </w:endnote>
  <w:endnote w:type="continuationSeparator" w:id="0">
    <w:p w14:paraId="4FB26FC3" w14:textId="77777777" w:rsidR="003F0C49" w:rsidRDefault="003F0C49" w:rsidP="00E2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AE3D" w14:textId="76E2B0AA" w:rsidR="00E23CE6" w:rsidRDefault="006C108D">
    <w:pPr>
      <w:pStyle w:val="Footer"/>
    </w:pPr>
    <w:r>
      <w:rPr>
        <w:noProof/>
      </w:rPr>
      <mc:AlternateContent>
        <mc:Choice Requires="wps">
          <w:drawing>
            <wp:anchor distT="0" distB="0" distL="114300" distR="114300" simplePos="0" relativeHeight="251659264" behindDoc="0" locked="0" layoutInCell="0" allowOverlap="1" wp14:anchorId="71A054C1" wp14:editId="17DCFBF3">
              <wp:simplePos x="0" y="0"/>
              <wp:positionH relativeFrom="page">
                <wp:posOffset>0</wp:posOffset>
              </wp:positionH>
              <wp:positionV relativeFrom="page">
                <wp:posOffset>9594215</wp:posOffset>
              </wp:positionV>
              <wp:extent cx="7772400" cy="273050"/>
              <wp:effectExtent l="0" t="0" r="0" b="12700"/>
              <wp:wrapNone/>
              <wp:docPr id="2" name="MSIPCM8b184e64851a61294b877cdf" descr="{&quot;HashCode&quot;:-122053611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51F26" w14:textId="4D7363D2" w:rsidR="006C108D" w:rsidRPr="006C108D" w:rsidRDefault="006C108D" w:rsidP="006C108D">
                          <w:pPr>
                            <w:spacing w:after="0"/>
                            <w:rPr>
                              <w:rFonts w:ascii="Calibri" w:hAnsi="Calibri" w:cs="Calibri"/>
                              <w:color w:val="000000"/>
                              <w:sz w:val="16"/>
                            </w:rPr>
                          </w:pPr>
                          <w:r w:rsidRPr="006C108D">
                            <w:rPr>
                              <w:rFonts w:ascii="Calibri" w:hAnsi="Calibri" w:cs="Calibri"/>
                              <w:color w:val="000000"/>
                              <w:sz w:val="16"/>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A054C1" id="_x0000_t202" coordsize="21600,21600" o:spt="202" path="m,l,21600r21600,l21600,xe">
              <v:stroke joinstyle="miter"/>
              <v:path gradientshapeok="t" o:connecttype="rect"/>
            </v:shapetype>
            <v:shape id="MSIPCM8b184e64851a61294b877cdf" o:spid="_x0000_s1026" type="#_x0000_t202" alt="{&quot;HashCode&quot;:-122053611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3251F26" w14:textId="4D7363D2" w:rsidR="006C108D" w:rsidRPr="006C108D" w:rsidRDefault="006C108D" w:rsidP="006C108D">
                    <w:pPr>
                      <w:spacing w:after="0"/>
                      <w:rPr>
                        <w:rFonts w:ascii="Calibri" w:hAnsi="Calibri" w:cs="Calibri"/>
                        <w:color w:val="000000"/>
                        <w:sz w:val="16"/>
                      </w:rPr>
                    </w:pPr>
                    <w:r w:rsidRPr="006C108D">
                      <w:rPr>
                        <w:rFonts w:ascii="Calibri" w:hAnsi="Calibri" w:cs="Calibri"/>
                        <w:color w:val="000000"/>
                        <w:sz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9CC8" w14:textId="77777777" w:rsidR="003F0C49" w:rsidRDefault="003F0C49" w:rsidP="00E23CE6">
      <w:pPr>
        <w:spacing w:after="0" w:line="240" w:lineRule="auto"/>
      </w:pPr>
      <w:r>
        <w:separator/>
      </w:r>
    </w:p>
  </w:footnote>
  <w:footnote w:type="continuationSeparator" w:id="0">
    <w:p w14:paraId="2D0AE953" w14:textId="77777777" w:rsidR="003F0C49" w:rsidRDefault="003F0C49" w:rsidP="00E23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E6"/>
    <w:rsid w:val="00022A6D"/>
    <w:rsid w:val="00044C75"/>
    <w:rsid w:val="00094407"/>
    <w:rsid w:val="000A0844"/>
    <w:rsid w:val="000B58F8"/>
    <w:rsid w:val="00120BA8"/>
    <w:rsid w:val="002A15F4"/>
    <w:rsid w:val="002E5B88"/>
    <w:rsid w:val="002F693B"/>
    <w:rsid w:val="003335E9"/>
    <w:rsid w:val="003F0C49"/>
    <w:rsid w:val="00430BC7"/>
    <w:rsid w:val="00474B88"/>
    <w:rsid w:val="004815A1"/>
    <w:rsid w:val="00683AE4"/>
    <w:rsid w:val="006B0A07"/>
    <w:rsid w:val="006C108D"/>
    <w:rsid w:val="006F4C06"/>
    <w:rsid w:val="008404BD"/>
    <w:rsid w:val="008859B5"/>
    <w:rsid w:val="00891AD8"/>
    <w:rsid w:val="008C5C65"/>
    <w:rsid w:val="009145BB"/>
    <w:rsid w:val="00A2014A"/>
    <w:rsid w:val="00AA6834"/>
    <w:rsid w:val="00AD0569"/>
    <w:rsid w:val="00AE0714"/>
    <w:rsid w:val="00AE214C"/>
    <w:rsid w:val="00AE6909"/>
    <w:rsid w:val="00B063D9"/>
    <w:rsid w:val="00BB1CFE"/>
    <w:rsid w:val="00BD28CB"/>
    <w:rsid w:val="00C968B1"/>
    <w:rsid w:val="00D32604"/>
    <w:rsid w:val="00DD06DE"/>
    <w:rsid w:val="00DE2814"/>
    <w:rsid w:val="00E23CE6"/>
    <w:rsid w:val="00EB2B77"/>
    <w:rsid w:val="00F5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5281"/>
  <w15:chartTrackingRefBased/>
  <w15:docId w15:val="{6476F0C3-B484-4163-AF6F-CB75F38B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E6"/>
  </w:style>
  <w:style w:type="paragraph" w:styleId="Footer">
    <w:name w:val="footer"/>
    <w:basedOn w:val="Normal"/>
    <w:link w:val="FooterChar"/>
    <w:uiPriority w:val="99"/>
    <w:unhideWhenUsed/>
    <w:rsid w:val="00E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6374">
      <w:bodyDiv w:val="1"/>
      <w:marLeft w:val="0"/>
      <w:marRight w:val="0"/>
      <w:marTop w:val="0"/>
      <w:marBottom w:val="0"/>
      <w:divBdr>
        <w:top w:val="none" w:sz="0" w:space="0" w:color="auto"/>
        <w:left w:val="none" w:sz="0" w:space="0" w:color="auto"/>
        <w:bottom w:val="none" w:sz="0" w:space="0" w:color="auto"/>
        <w:right w:val="none" w:sz="0" w:space="0" w:color="auto"/>
      </w:divBdr>
      <w:divsChild>
        <w:div w:id="561452141">
          <w:marLeft w:val="0"/>
          <w:marRight w:val="0"/>
          <w:marTop w:val="0"/>
          <w:marBottom w:val="0"/>
          <w:divBdr>
            <w:top w:val="none" w:sz="0" w:space="0" w:color="auto"/>
            <w:left w:val="none" w:sz="0" w:space="0" w:color="auto"/>
            <w:bottom w:val="none" w:sz="0" w:space="0" w:color="auto"/>
            <w:right w:val="none" w:sz="0" w:space="0" w:color="auto"/>
          </w:divBdr>
          <w:divsChild>
            <w:div w:id="27144420">
              <w:marLeft w:val="0"/>
              <w:marRight w:val="0"/>
              <w:marTop w:val="0"/>
              <w:marBottom w:val="0"/>
              <w:divBdr>
                <w:top w:val="none" w:sz="0" w:space="0" w:color="auto"/>
                <w:left w:val="none" w:sz="0" w:space="0" w:color="auto"/>
                <w:bottom w:val="none" w:sz="0" w:space="0" w:color="auto"/>
                <w:right w:val="none" w:sz="0" w:space="0" w:color="auto"/>
              </w:divBdr>
              <w:divsChild>
                <w:div w:id="497841111">
                  <w:marLeft w:val="0"/>
                  <w:marRight w:val="0"/>
                  <w:marTop w:val="0"/>
                  <w:marBottom w:val="0"/>
                  <w:divBdr>
                    <w:top w:val="none" w:sz="0" w:space="0" w:color="auto"/>
                    <w:left w:val="none" w:sz="0" w:space="0" w:color="auto"/>
                    <w:bottom w:val="none" w:sz="0" w:space="0" w:color="auto"/>
                    <w:right w:val="none" w:sz="0" w:space="0" w:color="auto"/>
                  </w:divBdr>
                </w:div>
                <w:div w:id="799108664">
                  <w:marLeft w:val="0"/>
                  <w:marRight w:val="0"/>
                  <w:marTop w:val="0"/>
                  <w:marBottom w:val="0"/>
                  <w:divBdr>
                    <w:top w:val="none" w:sz="0" w:space="0" w:color="auto"/>
                    <w:left w:val="none" w:sz="0" w:space="0" w:color="auto"/>
                    <w:bottom w:val="none" w:sz="0" w:space="0" w:color="auto"/>
                    <w:right w:val="none" w:sz="0" w:space="0" w:color="auto"/>
                  </w:divBdr>
                </w:div>
                <w:div w:id="1806310434">
                  <w:marLeft w:val="0"/>
                  <w:marRight w:val="0"/>
                  <w:marTop w:val="0"/>
                  <w:marBottom w:val="0"/>
                  <w:divBdr>
                    <w:top w:val="none" w:sz="0" w:space="0" w:color="auto"/>
                    <w:left w:val="none" w:sz="0" w:space="0" w:color="auto"/>
                    <w:bottom w:val="none" w:sz="0" w:space="0" w:color="auto"/>
                    <w:right w:val="none" w:sz="0" w:space="0" w:color="auto"/>
                  </w:divBdr>
                  <w:divsChild>
                    <w:div w:id="1383167667">
                      <w:marLeft w:val="0"/>
                      <w:marRight w:val="0"/>
                      <w:marTop w:val="0"/>
                      <w:marBottom w:val="0"/>
                      <w:divBdr>
                        <w:top w:val="none" w:sz="0" w:space="0" w:color="auto"/>
                        <w:left w:val="none" w:sz="0" w:space="0" w:color="auto"/>
                        <w:bottom w:val="none" w:sz="0" w:space="0" w:color="auto"/>
                        <w:right w:val="none" w:sz="0" w:space="0" w:color="auto"/>
                      </w:divBdr>
                      <w:divsChild>
                        <w:div w:id="116030591">
                          <w:marLeft w:val="0"/>
                          <w:marRight w:val="0"/>
                          <w:marTop w:val="0"/>
                          <w:marBottom w:val="0"/>
                          <w:divBdr>
                            <w:top w:val="none" w:sz="0" w:space="0" w:color="auto"/>
                            <w:left w:val="none" w:sz="0" w:space="0" w:color="auto"/>
                            <w:bottom w:val="none" w:sz="0" w:space="0" w:color="auto"/>
                            <w:right w:val="none" w:sz="0" w:space="0" w:color="auto"/>
                          </w:divBdr>
                          <w:divsChild>
                            <w:div w:id="619920138">
                              <w:marLeft w:val="0"/>
                              <w:marRight w:val="0"/>
                              <w:marTop w:val="0"/>
                              <w:marBottom w:val="0"/>
                              <w:divBdr>
                                <w:top w:val="none" w:sz="0" w:space="0" w:color="auto"/>
                                <w:left w:val="none" w:sz="0" w:space="0" w:color="auto"/>
                                <w:bottom w:val="none" w:sz="0" w:space="0" w:color="auto"/>
                                <w:right w:val="none" w:sz="0" w:space="0" w:color="auto"/>
                              </w:divBdr>
                              <w:divsChild>
                                <w:div w:id="933123139">
                                  <w:marLeft w:val="0"/>
                                  <w:marRight w:val="0"/>
                                  <w:marTop w:val="0"/>
                                  <w:marBottom w:val="0"/>
                                  <w:divBdr>
                                    <w:top w:val="none" w:sz="0" w:space="0" w:color="auto"/>
                                    <w:left w:val="none" w:sz="0" w:space="0" w:color="auto"/>
                                    <w:bottom w:val="none" w:sz="0" w:space="0" w:color="auto"/>
                                    <w:right w:val="none" w:sz="0" w:space="0" w:color="auto"/>
                                  </w:divBdr>
                                  <w:divsChild>
                                    <w:div w:id="459223482">
                                      <w:marLeft w:val="0"/>
                                      <w:marRight w:val="0"/>
                                      <w:marTop w:val="0"/>
                                      <w:marBottom w:val="0"/>
                                      <w:divBdr>
                                        <w:top w:val="none" w:sz="0" w:space="0" w:color="auto"/>
                                        <w:left w:val="none" w:sz="0" w:space="0" w:color="auto"/>
                                        <w:bottom w:val="none" w:sz="0" w:space="0" w:color="auto"/>
                                        <w:right w:val="none" w:sz="0" w:space="0" w:color="auto"/>
                                      </w:divBdr>
                                      <w:divsChild>
                                        <w:div w:id="1096708635">
                                          <w:marLeft w:val="0"/>
                                          <w:marRight w:val="0"/>
                                          <w:marTop w:val="0"/>
                                          <w:marBottom w:val="0"/>
                                          <w:divBdr>
                                            <w:top w:val="none" w:sz="0" w:space="0" w:color="auto"/>
                                            <w:left w:val="none" w:sz="0" w:space="0" w:color="auto"/>
                                            <w:bottom w:val="none" w:sz="0" w:space="0" w:color="auto"/>
                                            <w:right w:val="none" w:sz="0" w:space="0" w:color="auto"/>
                                          </w:divBdr>
                                          <w:divsChild>
                                            <w:div w:id="1556699958">
                                              <w:marLeft w:val="0"/>
                                              <w:marRight w:val="0"/>
                                              <w:marTop w:val="0"/>
                                              <w:marBottom w:val="0"/>
                                              <w:divBdr>
                                                <w:top w:val="none" w:sz="0" w:space="0" w:color="auto"/>
                                                <w:left w:val="none" w:sz="0" w:space="0" w:color="auto"/>
                                                <w:bottom w:val="none" w:sz="0" w:space="0" w:color="auto"/>
                                                <w:right w:val="none" w:sz="0" w:space="0" w:color="auto"/>
                                              </w:divBdr>
                                              <w:divsChild>
                                                <w:div w:id="1342779194">
                                                  <w:marLeft w:val="0"/>
                                                  <w:marRight w:val="0"/>
                                                  <w:marTop w:val="0"/>
                                                  <w:marBottom w:val="0"/>
                                                  <w:divBdr>
                                                    <w:top w:val="none" w:sz="0" w:space="0" w:color="auto"/>
                                                    <w:left w:val="none" w:sz="0" w:space="0" w:color="auto"/>
                                                    <w:bottom w:val="none" w:sz="0" w:space="0" w:color="auto"/>
                                                    <w:right w:val="none" w:sz="0" w:space="0" w:color="auto"/>
                                                  </w:divBdr>
                                                  <w:divsChild>
                                                    <w:div w:id="433092375">
                                                      <w:marLeft w:val="0"/>
                                                      <w:marRight w:val="0"/>
                                                      <w:marTop w:val="0"/>
                                                      <w:marBottom w:val="0"/>
                                                      <w:divBdr>
                                                        <w:top w:val="none" w:sz="0" w:space="0" w:color="auto"/>
                                                        <w:left w:val="none" w:sz="0" w:space="0" w:color="auto"/>
                                                        <w:bottom w:val="none" w:sz="0" w:space="0" w:color="auto"/>
                                                        <w:right w:val="none" w:sz="0" w:space="0" w:color="auto"/>
                                                      </w:divBdr>
                                                      <w:divsChild>
                                                        <w:div w:id="2127918973">
                                                          <w:marLeft w:val="0"/>
                                                          <w:marRight w:val="0"/>
                                                          <w:marTop w:val="0"/>
                                                          <w:marBottom w:val="0"/>
                                                          <w:divBdr>
                                                            <w:top w:val="none" w:sz="0" w:space="0" w:color="auto"/>
                                                            <w:left w:val="none" w:sz="0" w:space="0" w:color="auto"/>
                                                            <w:bottom w:val="none" w:sz="0" w:space="0" w:color="auto"/>
                                                            <w:right w:val="none" w:sz="0" w:space="0" w:color="auto"/>
                                                          </w:divBdr>
                                                          <w:divsChild>
                                                            <w:div w:id="2079590867">
                                                              <w:marLeft w:val="0"/>
                                                              <w:marRight w:val="0"/>
                                                              <w:marTop w:val="0"/>
                                                              <w:marBottom w:val="0"/>
                                                              <w:divBdr>
                                                                <w:top w:val="none" w:sz="0" w:space="0" w:color="auto"/>
                                                                <w:left w:val="none" w:sz="0" w:space="0" w:color="auto"/>
                                                                <w:bottom w:val="none" w:sz="0" w:space="0" w:color="auto"/>
                                                                <w:right w:val="none" w:sz="0" w:space="0" w:color="auto"/>
                                                              </w:divBdr>
                                                              <w:divsChild>
                                                                <w:div w:id="27860821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sChild>
                                                                        <w:div w:id="707293572">
                                                                          <w:marLeft w:val="0"/>
                                                                          <w:marRight w:val="0"/>
                                                                          <w:marTop w:val="0"/>
                                                                          <w:marBottom w:val="0"/>
                                                                          <w:divBdr>
                                                                            <w:top w:val="none" w:sz="0" w:space="0" w:color="auto"/>
                                                                            <w:left w:val="none" w:sz="0" w:space="0" w:color="auto"/>
                                                                            <w:bottom w:val="none" w:sz="0" w:space="0" w:color="auto"/>
                                                                            <w:right w:val="none" w:sz="0" w:space="0" w:color="auto"/>
                                                                          </w:divBdr>
                                                                          <w:divsChild>
                                                                            <w:div w:id="366563415">
                                                                              <w:marLeft w:val="0"/>
                                                                              <w:marRight w:val="0"/>
                                                                              <w:marTop w:val="0"/>
                                                                              <w:marBottom w:val="0"/>
                                                                              <w:divBdr>
                                                                                <w:top w:val="none" w:sz="0" w:space="0" w:color="auto"/>
                                                                                <w:left w:val="none" w:sz="0" w:space="0" w:color="auto"/>
                                                                                <w:bottom w:val="none" w:sz="0" w:space="0" w:color="auto"/>
                                                                                <w:right w:val="none" w:sz="0" w:space="0" w:color="auto"/>
                                                                              </w:divBdr>
                                                                              <w:divsChild>
                                                                                <w:div w:id="154691296">
                                                                                  <w:marLeft w:val="0"/>
                                                                                  <w:marRight w:val="0"/>
                                                                                  <w:marTop w:val="0"/>
                                                                                  <w:marBottom w:val="0"/>
                                                                                  <w:divBdr>
                                                                                    <w:top w:val="none" w:sz="0" w:space="0" w:color="auto"/>
                                                                                    <w:left w:val="none" w:sz="0" w:space="0" w:color="auto"/>
                                                                                    <w:bottom w:val="none" w:sz="0" w:space="0" w:color="auto"/>
                                                                                    <w:right w:val="none" w:sz="0" w:space="0" w:color="auto"/>
                                                                                  </w:divBdr>
                                                                                </w:div>
                                                                                <w:div w:id="1148091637">
                                                                                  <w:marLeft w:val="0"/>
                                                                                  <w:marRight w:val="0"/>
                                                                                  <w:marTop w:val="0"/>
                                                                                  <w:marBottom w:val="0"/>
                                                                                  <w:divBdr>
                                                                                    <w:top w:val="none" w:sz="0" w:space="0" w:color="auto"/>
                                                                                    <w:left w:val="none" w:sz="0" w:space="0" w:color="auto"/>
                                                                                    <w:bottom w:val="none" w:sz="0" w:space="0" w:color="auto"/>
                                                                                    <w:right w:val="none" w:sz="0" w:space="0" w:color="auto"/>
                                                                                  </w:divBdr>
                                                                                </w:div>
                                                                                <w:div w:id="1717461558">
                                                                                  <w:marLeft w:val="0"/>
                                                                                  <w:marRight w:val="0"/>
                                                                                  <w:marTop w:val="0"/>
                                                                                  <w:marBottom w:val="0"/>
                                                                                  <w:divBdr>
                                                                                    <w:top w:val="none" w:sz="0" w:space="0" w:color="auto"/>
                                                                                    <w:left w:val="none" w:sz="0" w:space="0" w:color="auto"/>
                                                                                    <w:bottom w:val="none" w:sz="0" w:space="0" w:color="auto"/>
                                                                                    <w:right w:val="none" w:sz="0" w:space="0" w:color="auto"/>
                                                                                  </w:divBdr>
                                                                                </w:div>
                                                                                <w:div w:id="1282767385">
                                                                                  <w:marLeft w:val="0"/>
                                                                                  <w:marRight w:val="0"/>
                                                                                  <w:marTop w:val="0"/>
                                                                                  <w:marBottom w:val="0"/>
                                                                                  <w:divBdr>
                                                                                    <w:top w:val="none" w:sz="0" w:space="0" w:color="auto"/>
                                                                                    <w:left w:val="none" w:sz="0" w:space="0" w:color="auto"/>
                                                                                    <w:bottom w:val="none" w:sz="0" w:space="0" w:color="auto"/>
                                                                                    <w:right w:val="none" w:sz="0" w:space="0" w:color="auto"/>
                                                                                  </w:divBdr>
                                                                                </w:div>
                                                                                <w:div w:id="2137604719">
                                                                                  <w:marLeft w:val="0"/>
                                                                                  <w:marRight w:val="0"/>
                                                                                  <w:marTop w:val="0"/>
                                                                                  <w:marBottom w:val="0"/>
                                                                                  <w:divBdr>
                                                                                    <w:top w:val="none" w:sz="0" w:space="0" w:color="auto"/>
                                                                                    <w:left w:val="none" w:sz="0" w:space="0" w:color="auto"/>
                                                                                    <w:bottom w:val="none" w:sz="0" w:space="0" w:color="auto"/>
                                                                                    <w:right w:val="none" w:sz="0" w:space="0" w:color="auto"/>
                                                                                  </w:divBdr>
                                                                                  <w:divsChild>
                                                                                    <w:div w:id="1260143844">
                                                                                      <w:marLeft w:val="0"/>
                                                                                      <w:marRight w:val="0"/>
                                                                                      <w:marTop w:val="0"/>
                                                                                      <w:marBottom w:val="0"/>
                                                                                      <w:divBdr>
                                                                                        <w:top w:val="none" w:sz="0" w:space="0" w:color="auto"/>
                                                                                        <w:left w:val="none" w:sz="0" w:space="0" w:color="auto"/>
                                                                                        <w:bottom w:val="none" w:sz="0" w:space="0" w:color="auto"/>
                                                                                        <w:right w:val="none" w:sz="0" w:space="0" w:color="auto"/>
                                                                                      </w:divBdr>
                                                                                    </w:div>
                                                                                    <w:div w:id="815953888">
                                                                                      <w:marLeft w:val="0"/>
                                                                                      <w:marRight w:val="0"/>
                                                                                      <w:marTop w:val="0"/>
                                                                                      <w:marBottom w:val="0"/>
                                                                                      <w:divBdr>
                                                                                        <w:top w:val="none" w:sz="0" w:space="0" w:color="auto"/>
                                                                                        <w:left w:val="none" w:sz="0" w:space="0" w:color="auto"/>
                                                                                        <w:bottom w:val="none" w:sz="0" w:space="0" w:color="auto"/>
                                                                                        <w:right w:val="none" w:sz="0" w:space="0" w:color="auto"/>
                                                                                      </w:divBdr>
                                                                                      <w:divsChild>
                                                                                        <w:div w:id="140774909">
                                                                                          <w:marLeft w:val="0"/>
                                                                                          <w:marRight w:val="0"/>
                                                                                          <w:marTop w:val="0"/>
                                                                                          <w:marBottom w:val="0"/>
                                                                                          <w:divBdr>
                                                                                            <w:top w:val="none" w:sz="0" w:space="0" w:color="auto"/>
                                                                                            <w:left w:val="none" w:sz="0" w:space="0" w:color="auto"/>
                                                                                            <w:bottom w:val="none" w:sz="0" w:space="0" w:color="auto"/>
                                                                                            <w:right w:val="none" w:sz="0" w:space="0" w:color="auto"/>
                                                                                          </w:divBdr>
                                                                                          <w:divsChild>
                                                                                            <w:div w:id="874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0666">
                                                                                  <w:marLeft w:val="0"/>
                                                                                  <w:marRight w:val="0"/>
                                                                                  <w:marTop w:val="0"/>
                                                                                  <w:marBottom w:val="0"/>
                                                                                  <w:divBdr>
                                                                                    <w:top w:val="none" w:sz="0" w:space="0" w:color="auto"/>
                                                                                    <w:left w:val="none" w:sz="0" w:space="0" w:color="auto"/>
                                                                                    <w:bottom w:val="none" w:sz="0" w:space="0" w:color="auto"/>
                                                                                    <w:right w:val="none" w:sz="0" w:space="0" w:color="auto"/>
                                                                                  </w:divBdr>
                                                                                </w:div>
                                                                                <w:div w:id="1871648249">
                                                                                  <w:marLeft w:val="0"/>
                                                                                  <w:marRight w:val="0"/>
                                                                                  <w:marTop w:val="0"/>
                                                                                  <w:marBottom w:val="0"/>
                                                                                  <w:divBdr>
                                                                                    <w:top w:val="none" w:sz="0" w:space="0" w:color="auto"/>
                                                                                    <w:left w:val="none" w:sz="0" w:space="0" w:color="auto"/>
                                                                                    <w:bottom w:val="none" w:sz="0" w:space="0" w:color="auto"/>
                                                                                    <w:right w:val="none" w:sz="0" w:space="0" w:color="auto"/>
                                                                                  </w:divBdr>
                                                                                </w:div>
                                                                                <w:div w:id="1882865606">
                                                                                  <w:marLeft w:val="0"/>
                                                                                  <w:marRight w:val="0"/>
                                                                                  <w:marTop w:val="0"/>
                                                                                  <w:marBottom w:val="0"/>
                                                                                  <w:divBdr>
                                                                                    <w:top w:val="none" w:sz="0" w:space="0" w:color="auto"/>
                                                                                    <w:left w:val="none" w:sz="0" w:space="0" w:color="auto"/>
                                                                                    <w:bottom w:val="none" w:sz="0" w:space="0" w:color="auto"/>
                                                                                    <w:right w:val="none" w:sz="0" w:space="0" w:color="auto"/>
                                                                                  </w:divBdr>
                                                                                </w:div>
                                                                                <w:div w:id="881402782">
                                                                                  <w:marLeft w:val="0"/>
                                                                                  <w:marRight w:val="0"/>
                                                                                  <w:marTop w:val="0"/>
                                                                                  <w:marBottom w:val="0"/>
                                                                                  <w:divBdr>
                                                                                    <w:top w:val="none" w:sz="0" w:space="0" w:color="auto"/>
                                                                                    <w:left w:val="none" w:sz="0" w:space="0" w:color="auto"/>
                                                                                    <w:bottom w:val="none" w:sz="0" w:space="0" w:color="auto"/>
                                                                                    <w:right w:val="none" w:sz="0" w:space="0" w:color="auto"/>
                                                                                  </w:divBdr>
                                                                                </w:div>
                                                                                <w:div w:id="1930893256">
                                                                                  <w:marLeft w:val="0"/>
                                                                                  <w:marRight w:val="0"/>
                                                                                  <w:marTop w:val="0"/>
                                                                                  <w:marBottom w:val="0"/>
                                                                                  <w:divBdr>
                                                                                    <w:top w:val="none" w:sz="0" w:space="0" w:color="auto"/>
                                                                                    <w:left w:val="none" w:sz="0" w:space="0" w:color="auto"/>
                                                                                    <w:bottom w:val="none" w:sz="0" w:space="0" w:color="auto"/>
                                                                                    <w:right w:val="none" w:sz="0" w:space="0" w:color="auto"/>
                                                                                  </w:divBdr>
                                                                                </w:div>
                                                                                <w:div w:id="1458836346">
                                                                                  <w:marLeft w:val="0"/>
                                                                                  <w:marRight w:val="0"/>
                                                                                  <w:marTop w:val="0"/>
                                                                                  <w:marBottom w:val="0"/>
                                                                                  <w:divBdr>
                                                                                    <w:top w:val="none" w:sz="0" w:space="0" w:color="auto"/>
                                                                                    <w:left w:val="none" w:sz="0" w:space="0" w:color="auto"/>
                                                                                    <w:bottom w:val="none" w:sz="0" w:space="0" w:color="auto"/>
                                                                                    <w:right w:val="none" w:sz="0" w:space="0" w:color="auto"/>
                                                                                  </w:divBdr>
                                                                                </w:div>
                                                                                <w:div w:id="1254432592">
                                                                                  <w:marLeft w:val="0"/>
                                                                                  <w:marRight w:val="0"/>
                                                                                  <w:marTop w:val="0"/>
                                                                                  <w:marBottom w:val="0"/>
                                                                                  <w:divBdr>
                                                                                    <w:top w:val="none" w:sz="0" w:space="0" w:color="auto"/>
                                                                                    <w:left w:val="none" w:sz="0" w:space="0" w:color="auto"/>
                                                                                    <w:bottom w:val="none" w:sz="0" w:space="0" w:color="auto"/>
                                                                                    <w:right w:val="none" w:sz="0" w:space="0" w:color="auto"/>
                                                                                  </w:divBdr>
                                                                                </w:div>
                                                                                <w:div w:id="1219900785">
                                                                                  <w:marLeft w:val="0"/>
                                                                                  <w:marRight w:val="0"/>
                                                                                  <w:marTop w:val="0"/>
                                                                                  <w:marBottom w:val="0"/>
                                                                                  <w:divBdr>
                                                                                    <w:top w:val="none" w:sz="0" w:space="0" w:color="auto"/>
                                                                                    <w:left w:val="none" w:sz="0" w:space="0" w:color="auto"/>
                                                                                    <w:bottom w:val="none" w:sz="0" w:space="0" w:color="auto"/>
                                                                                    <w:right w:val="none" w:sz="0" w:space="0" w:color="auto"/>
                                                                                  </w:divBdr>
                                                                                </w:div>
                                                                                <w:div w:id="1121535764">
                                                                                  <w:marLeft w:val="0"/>
                                                                                  <w:marRight w:val="0"/>
                                                                                  <w:marTop w:val="0"/>
                                                                                  <w:marBottom w:val="0"/>
                                                                                  <w:divBdr>
                                                                                    <w:top w:val="none" w:sz="0" w:space="0" w:color="auto"/>
                                                                                    <w:left w:val="none" w:sz="0" w:space="0" w:color="auto"/>
                                                                                    <w:bottom w:val="none" w:sz="0" w:space="0" w:color="auto"/>
                                                                                    <w:right w:val="none" w:sz="0" w:space="0" w:color="auto"/>
                                                                                  </w:divBdr>
                                                                                </w:div>
                                                                                <w:div w:id="1929849898">
                                                                                  <w:marLeft w:val="0"/>
                                                                                  <w:marRight w:val="0"/>
                                                                                  <w:marTop w:val="0"/>
                                                                                  <w:marBottom w:val="0"/>
                                                                                  <w:divBdr>
                                                                                    <w:top w:val="none" w:sz="0" w:space="0" w:color="auto"/>
                                                                                    <w:left w:val="none" w:sz="0" w:space="0" w:color="auto"/>
                                                                                    <w:bottom w:val="none" w:sz="0" w:space="0" w:color="auto"/>
                                                                                    <w:right w:val="none" w:sz="0" w:space="0" w:color="auto"/>
                                                                                  </w:divBdr>
                                                                                </w:div>
                                                                                <w:div w:id="1713115660">
                                                                                  <w:marLeft w:val="0"/>
                                                                                  <w:marRight w:val="0"/>
                                                                                  <w:marTop w:val="0"/>
                                                                                  <w:marBottom w:val="0"/>
                                                                                  <w:divBdr>
                                                                                    <w:top w:val="none" w:sz="0" w:space="0" w:color="auto"/>
                                                                                    <w:left w:val="none" w:sz="0" w:space="0" w:color="auto"/>
                                                                                    <w:bottom w:val="none" w:sz="0" w:space="0" w:color="auto"/>
                                                                                    <w:right w:val="none" w:sz="0" w:space="0" w:color="auto"/>
                                                                                  </w:divBdr>
                                                                                </w:div>
                                                                                <w:div w:id="1743600843">
                                                                                  <w:marLeft w:val="0"/>
                                                                                  <w:marRight w:val="0"/>
                                                                                  <w:marTop w:val="0"/>
                                                                                  <w:marBottom w:val="0"/>
                                                                                  <w:divBdr>
                                                                                    <w:top w:val="none" w:sz="0" w:space="0" w:color="auto"/>
                                                                                    <w:left w:val="none" w:sz="0" w:space="0" w:color="auto"/>
                                                                                    <w:bottom w:val="none" w:sz="0" w:space="0" w:color="auto"/>
                                                                                    <w:right w:val="none" w:sz="0" w:space="0" w:color="auto"/>
                                                                                  </w:divBdr>
                                                                                </w:div>
                                                                                <w:div w:id="1260985783">
                                                                                  <w:marLeft w:val="0"/>
                                                                                  <w:marRight w:val="0"/>
                                                                                  <w:marTop w:val="0"/>
                                                                                  <w:marBottom w:val="0"/>
                                                                                  <w:divBdr>
                                                                                    <w:top w:val="none" w:sz="0" w:space="0" w:color="auto"/>
                                                                                    <w:left w:val="none" w:sz="0" w:space="0" w:color="auto"/>
                                                                                    <w:bottom w:val="none" w:sz="0" w:space="0" w:color="auto"/>
                                                                                    <w:right w:val="none" w:sz="0" w:space="0" w:color="auto"/>
                                                                                  </w:divBdr>
                                                                                </w:div>
                                                                                <w:div w:id="309099051">
                                                                                  <w:marLeft w:val="0"/>
                                                                                  <w:marRight w:val="0"/>
                                                                                  <w:marTop w:val="0"/>
                                                                                  <w:marBottom w:val="0"/>
                                                                                  <w:divBdr>
                                                                                    <w:top w:val="none" w:sz="0" w:space="0" w:color="auto"/>
                                                                                    <w:left w:val="none" w:sz="0" w:space="0" w:color="auto"/>
                                                                                    <w:bottom w:val="none" w:sz="0" w:space="0" w:color="auto"/>
                                                                                    <w:right w:val="none" w:sz="0" w:space="0" w:color="auto"/>
                                                                                  </w:divBdr>
                                                                                </w:div>
                                                                                <w:div w:id="1091202522">
                                                                                  <w:marLeft w:val="0"/>
                                                                                  <w:marRight w:val="0"/>
                                                                                  <w:marTop w:val="0"/>
                                                                                  <w:marBottom w:val="0"/>
                                                                                  <w:divBdr>
                                                                                    <w:top w:val="none" w:sz="0" w:space="0" w:color="auto"/>
                                                                                    <w:left w:val="none" w:sz="0" w:space="0" w:color="auto"/>
                                                                                    <w:bottom w:val="none" w:sz="0" w:space="0" w:color="auto"/>
                                                                                    <w:right w:val="none" w:sz="0" w:space="0" w:color="auto"/>
                                                                                  </w:divBdr>
                                                                                </w:div>
                                                                                <w:div w:id="1776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7297970">
                  <w:marLeft w:val="0"/>
                  <w:marRight w:val="0"/>
                  <w:marTop w:val="0"/>
                  <w:marBottom w:val="0"/>
                  <w:divBdr>
                    <w:top w:val="none" w:sz="0" w:space="0" w:color="auto"/>
                    <w:left w:val="none" w:sz="0" w:space="0" w:color="auto"/>
                    <w:bottom w:val="none" w:sz="0" w:space="0" w:color="auto"/>
                    <w:right w:val="none" w:sz="0" w:space="0" w:color="auto"/>
                  </w:divBdr>
                </w:div>
                <w:div w:id="1196965711">
                  <w:marLeft w:val="0"/>
                  <w:marRight w:val="0"/>
                  <w:marTop w:val="0"/>
                  <w:marBottom w:val="0"/>
                  <w:divBdr>
                    <w:top w:val="none" w:sz="0" w:space="0" w:color="auto"/>
                    <w:left w:val="none" w:sz="0" w:space="0" w:color="auto"/>
                    <w:bottom w:val="none" w:sz="0" w:space="0" w:color="auto"/>
                    <w:right w:val="none" w:sz="0" w:space="0" w:color="auto"/>
                  </w:divBdr>
                </w:div>
                <w:div w:id="920718263">
                  <w:marLeft w:val="0"/>
                  <w:marRight w:val="0"/>
                  <w:marTop w:val="0"/>
                  <w:marBottom w:val="0"/>
                  <w:divBdr>
                    <w:top w:val="none" w:sz="0" w:space="0" w:color="auto"/>
                    <w:left w:val="none" w:sz="0" w:space="0" w:color="auto"/>
                    <w:bottom w:val="none" w:sz="0" w:space="0" w:color="auto"/>
                    <w:right w:val="none" w:sz="0" w:space="0" w:color="auto"/>
                  </w:divBdr>
                  <w:divsChild>
                    <w:div w:id="1296368592">
                      <w:marLeft w:val="0"/>
                      <w:marRight w:val="0"/>
                      <w:marTop w:val="0"/>
                      <w:marBottom w:val="0"/>
                      <w:divBdr>
                        <w:top w:val="none" w:sz="0" w:space="0" w:color="auto"/>
                        <w:left w:val="none" w:sz="0" w:space="0" w:color="auto"/>
                        <w:bottom w:val="none" w:sz="0" w:space="0" w:color="auto"/>
                        <w:right w:val="none" w:sz="0" w:space="0" w:color="auto"/>
                      </w:divBdr>
                    </w:div>
                    <w:div w:id="15112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ED7C2CC1F4041BA17408DF28629D2" ma:contentTypeVersion="12" ma:contentTypeDescription="Create a new document." ma:contentTypeScope="" ma:versionID="010d30ee198746c886d4fa7846e9d60e">
  <xsd:schema xmlns:xsd="http://www.w3.org/2001/XMLSchema" xmlns:xs="http://www.w3.org/2001/XMLSchema" xmlns:p="http://schemas.microsoft.com/office/2006/metadata/properties" xmlns:ns2="26a94936-37e8-466c-8a08-eeee84c5e328" xmlns:ns3="30c7e3c3-e127-41b8-a068-727a78a82726" targetNamespace="http://schemas.microsoft.com/office/2006/metadata/properties" ma:root="true" ma:fieldsID="513349cbadd5e0adafe6ffc9d3f730f3" ns2:_="" ns3:_="">
    <xsd:import namespace="26a94936-37e8-466c-8a08-eeee84c5e328"/>
    <xsd:import namespace="30c7e3c3-e127-41b8-a068-727a78a827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94936-37e8-466c-8a08-eeee84c5e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7e3c3-e127-41b8-a068-727a78a827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A9E8C-4533-4BE3-8073-2B8AB652DAB6}">
  <ds:schemaRefs>
    <ds:schemaRef ds:uri="http://schemas.microsoft.com/sharepoint/v3/contenttype/forms"/>
  </ds:schemaRefs>
</ds:datastoreItem>
</file>

<file path=customXml/itemProps2.xml><?xml version="1.0" encoding="utf-8"?>
<ds:datastoreItem xmlns:ds="http://schemas.openxmlformats.org/officeDocument/2006/customXml" ds:itemID="{066BACB2-AB44-44FB-AABC-89CB76BE7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94936-37e8-466c-8a08-eeee84c5e328"/>
    <ds:schemaRef ds:uri="30c7e3c3-e127-41b8-a068-727a78a82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68785-FAB7-4DED-B6AB-E9A806F35D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Vidal</dc:creator>
  <cp:keywords/>
  <dc:description/>
  <cp:lastModifiedBy>Syed Abbas</cp:lastModifiedBy>
  <cp:revision>2</cp:revision>
  <dcterms:created xsi:type="dcterms:W3CDTF">2022-10-03T07:42:00Z</dcterms:created>
  <dcterms:modified xsi:type="dcterms:W3CDTF">2022-10-03T07:42:00Z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0x010100CD1ED7C2CC1F4041BA17408DF28629D2</vt:lpwstr>
  </property>
  <property fmtid="{D5CDD505-2E9C-101B-9397-08002B2CF9AE}" pid="3" name="MSIP_Label_477eab6e-04c6-4822-9252-98ab9f25736b_Enabled">
    <vt:lpwstr>true</vt:lpwstr>
  </property>
  <property fmtid="{D5CDD505-2E9C-101B-9397-08002B2CF9AE}" pid="4" name="MSIP_Label_477eab6e-04c6-4822-9252-98ab9f25736b_SetDate">
    <vt:lpwstr>2022-10-03T07:42:41Z</vt:lpwstr>
  </property>
  <property fmtid="{D5CDD505-2E9C-101B-9397-08002B2CF9AE}" pid="5" name="MSIP_Label_477eab6e-04c6-4822-9252-98ab9f25736b_Method">
    <vt:lpwstr>Standard</vt:lpwstr>
  </property>
  <property fmtid="{D5CDD505-2E9C-101B-9397-08002B2CF9AE}" pid="6" name="MSIP_Label_477eab6e-04c6-4822-9252-98ab9f25736b_Name">
    <vt:lpwstr>477eab6e-04c6-4822-9252-98ab9f25736b</vt:lpwstr>
  </property>
  <property fmtid="{D5CDD505-2E9C-101B-9397-08002B2CF9AE}" pid="7" name="MSIP_Label_477eab6e-04c6-4822-9252-98ab9f25736b_SiteId">
    <vt:lpwstr>d2007bef-127d-4591-97ac-10d72fe28031</vt:lpwstr>
  </property>
  <property fmtid="{D5CDD505-2E9C-101B-9397-08002B2CF9AE}" pid="8" name="MSIP_Label_477eab6e-04c6-4822-9252-98ab9f25736b_ActionId">
    <vt:lpwstr>47484c37-74d4-4c84-8816-407104e72f72</vt:lpwstr>
  </property>
  <property fmtid="{D5CDD505-2E9C-101B-9397-08002B2CF9AE}" pid="9" name="MSIP_Label_477eab6e-04c6-4822-9252-98ab9f25736b_ContentBits">
    <vt:lpwstr>2</vt:lpwstr>
  </property>
</Properties>
</file>